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1F4" w:rsidRPr="00AB7A75" w:rsidRDefault="00B14105" w:rsidP="003F02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A75">
        <w:rPr>
          <w:rFonts w:ascii="Times New Roman" w:hAnsi="Times New Roman" w:cs="Times New Roman"/>
          <w:b/>
          <w:sz w:val="28"/>
          <w:szCs w:val="28"/>
        </w:rPr>
        <w:t>Технологическая карта образовательного события</w:t>
      </w:r>
      <w:r w:rsidR="00DD5538" w:rsidRPr="00AB7A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7A75">
        <w:rPr>
          <w:rFonts w:ascii="Times New Roman" w:hAnsi="Times New Roman" w:cs="Times New Roman"/>
          <w:b/>
          <w:sz w:val="28"/>
          <w:szCs w:val="28"/>
        </w:rPr>
        <w:t>«</w:t>
      </w:r>
      <w:r w:rsidR="00D222B0" w:rsidRPr="00AB7A75">
        <w:rPr>
          <w:rFonts w:ascii="Times New Roman" w:hAnsi="Times New Roman" w:cs="Times New Roman"/>
          <w:b/>
          <w:sz w:val="28"/>
          <w:szCs w:val="28"/>
        </w:rPr>
        <w:t>Ярмарк</w:t>
      </w:r>
      <w:r w:rsidR="002835F7" w:rsidRPr="00AB7A75">
        <w:rPr>
          <w:rFonts w:ascii="Times New Roman" w:hAnsi="Times New Roman" w:cs="Times New Roman"/>
          <w:b/>
          <w:sz w:val="28"/>
          <w:szCs w:val="28"/>
        </w:rPr>
        <w:t>и</w:t>
      </w:r>
      <w:r w:rsidR="00D222B0" w:rsidRPr="00AB7A75">
        <w:rPr>
          <w:rFonts w:ascii="Times New Roman" w:hAnsi="Times New Roman" w:cs="Times New Roman"/>
          <w:b/>
          <w:sz w:val="28"/>
          <w:szCs w:val="28"/>
        </w:rPr>
        <w:t xml:space="preserve"> Города Мастеров</w:t>
      </w:r>
      <w:r w:rsidRPr="00AB7A75">
        <w:rPr>
          <w:rFonts w:ascii="Times New Roman" w:hAnsi="Times New Roman" w:cs="Times New Roman"/>
          <w:b/>
          <w:sz w:val="28"/>
          <w:szCs w:val="28"/>
        </w:rPr>
        <w:t>»</w:t>
      </w:r>
      <w:r w:rsidR="00472CC4" w:rsidRPr="00AB7A75">
        <w:rPr>
          <w:rFonts w:ascii="Times New Roman" w:hAnsi="Times New Roman" w:cs="Times New Roman"/>
          <w:b/>
          <w:sz w:val="28"/>
          <w:szCs w:val="28"/>
        </w:rPr>
        <w:t>.</w:t>
      </w:r>
    </w:p>
    <w:p w:rsidR="00687390" w:rsidRDefault="00472CC4" w:rsidP="00472CC4">
      <w:pPr>
        <w:rPr>
          <w:rFonts w:ascii="Times New Roman" w:hAnsi="Times New Roman" w:cs="Times New Roman"/>
          <w:sz w:val="28"/>
          <w:szCs w:val="28"/>
        </w:rPr>
      </w:pPr>
      <w:r w:rsidRPr="00AB7A75">
        <w:rPr>
          <w:rFonts w:ascii="Times New Roman" w:hAnsi="Times New Roman" w:cs="Times New Roman"/>
          <w:b/>
          <w:sz w:val="28"/>
          <w:szCs w:val="28"/>
        </w:rPr>
        <w:t>Участники:</w:t>
      </w:r>
      <w:r w:rsidRPr="00AB7A75">
        <w:rPr>
          <w:rFonts w:ascii="Times New Roman" w:hAnsi="Times New Roman" w:cs="Times New Roman"/>
          <w:sz w:val="28"/>
          <w:szCs w:val="28"/>
        </w:rPr>
        <w:t xml:space="preserve"> </w:t>
      </w:r>
      <w:r w:rsidR="00462CC4" w:rsidRPr="00AB7A75">
        <w:rPr>
          <w:rFonts w:ascii="Times New Roman" w:hAnsi="Times New Roman" w:cs="Times New Roman"/>
          <w:sz w:val="28"/>
          <w:szCs w:val="28"/>
        </w:rPr>
        <w:t>обучающиеся 5АБВ.</w:t>
      </w:r>
    </w:p>
    <w:p w:rsidR="00021581" w:rsidRDefault="00417477" w:rsidP="00472CC4">
      <w:pPr>
        <w:rPr>
          <w:rFonts w:ascii="Times New Roman" w:hAnsi="Times New Roman" w:cs="Times New Roman"/>
          <w:sz w:val="28"/>
          <w:szCs w:val="28"/>
        </w:rPr>
      </w:pPr>
      <w:r w:rsidRPr="00AB7A75">
        <w:rPr>
          <w:rFonts w:ascii="Times New Roman" w:hAnsi="Times New Roman" w:cs="Times New Roman"/>
          <w:sz w:val="28"/>
          <w:szCs w:val="28"/>
        </w:rPr>
        <w:t xml:space="preserve"> </w:t>
      </w:r>
      <w:r w:rsidR="00472CC4" w:rsidRPr="00AB7A75">
        <w:rPr>
          <w:rFonts w:ascii="Times New Roman" w:hAnsi="Times New Roman" w:cs="Times New Roman"/>
          <w:b/>
          <w:sz w:val="28"/>
          <w:szCs w:val="28"/>
        </w:rPr>
        <w:t>Организаторы</w:t>
      </w:r>
      <w:r w:rsidR="00472CC4" w:rsidRPr="00AB7A75">
        <w:rPr>
          <w:rFonts w:ascii="Times New Roman" w:hAnsi="Times New Roman" w:cs="Times New Roman"/>
          <w:sz w:val="28"/>
          <w:szCs w:val="28"/>
        </w:rPr>
        <w:t>: Т. А. Кривошеева, Е. А. Самарина, И</w:t>
      </w:r>
      <w:r w:rsidR="00C85B20" w:rsidRPr="00AB7A75">
        <w:rPr>
          <w:rFonts w:ascii="Times New Roman" w:hAnsi="Times New Roman" w:cs="Times New Roman"/>
          <w:sz w:val="28"/>
          <w:szCs w:val="28"/>
        </w:rPr>
        <w:t>. В. Богданова, Г. А. Жуланова,</w:t>
      </w:r>
      <w:r w:rsidR="008950F0" w:rsidRPr="00AB7A75">
        <w:rPr>
          <w:rFonts w:ascii="Times New Roman" w:hAnsi="Times New Roman" w:cs="Times New Roman"/>
          <w:sz w:val="28"/>
          <w:szCs w:val="28"/>
        </w:rPr>
        <w:t xml:space="preserve"> Е. Л. </w:t>
      </w:r>
      <w:proofErr w:type="spellStart"/>
      <w:r w:rsidR="008950F0" w:rsidRPr="00AB7A75">
        <w:rPr>
          <w:rFonts w:ascii="Times New Roman" w:hAnsi="Times New Roman" w:cs="Times New Roman"/>
          <w:sz w:val="28"/>
          <w:szCs w:val="28"/>
        </w:rPr>
        <w:t>Туранская</w:t>
      </w:r>
      <w:proofErr w:type="spellEnd"/>
      <w:r w:rsidR="008950F0" w:rsidRPr="00AB7A75">
        <w:rPr>
          <w:rFonts w:ascii="Times New Roman" w:hAnsi="Times New Roman" w:cs="Times New Roman"/>
          <w:sz w:val="28"/>
          <w:szCs w:val="28"/>
        </w:rPr>
        <w:t xml:space="preserve">, Е. В. Ваганова, </w:t>
      </w:r>
    </w:p>
    <w:p w:rsidR="00472CC4" w:rsidRPr="00AB7A75" w:rsidRDefault="008950F0" w:rsidP="00472CC4">
      <w:pPr>
        <w:rPr>
          <w:rFonts w:ascii="Times New Roman" w:hAnsi="Times New Roman" w:cs="Times New Roman"/>
          <w:sz w:val="28"/>
          <w:szCs w:val="28"/>
        </w:rPr>
      </w:pPr>
      <w:r w:rsidRPr="00AB7A75">
        <w:rPr>
          <w:rFonts w:ascii="Times New Roman" w:hAnsi="Times New Roman" w:cs="Times New Roman"/>
          <w:sz w:val="28"/>
          <w:szCs w:val="28"/>
        </w:rPr>
        <w:t xml:space="preserve">С. Н. Шестакова, </w:t>
      </w:r>
      <w:r w:rsidR="007960AB" w:rsidRPr="00AB7A75">
        <w:rPr>
          <w:rFonts w:ascii="Times New Roman" w:hAnsi="Times New Roman" w:cs="Times New Roman"/>
          <w:sz w:val="28"/>
          <w:szCs w:val="28"/>
        </w:rPr>
        <w:t>О. В. Мякишева</w:t>
      </w:r>
      <w:r w:rsidR="00123352" w:rsidRPr="00AB7A75">
        <w:rPr>
          <w:rFonts w:ascii="Times New Roman" w:hAnsi="Times New Roman" w:cs="Times New Roman"/>
          <w:sz w:val="28"/>
          <w:szCs w:val="28"/>
        </w:rPr>
        <w:t>, М. С. Мальцева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0"/>
        <w:gridCol w:w="1850"/>
        <w:gridCol w:w="5103"/>
        <w:gridCol w:w="2410"/>
        <w:gridCol w:w="1731"/>
        <w:gridCol w:w="3230"/>
      </w:tblGrid>
      <w:tr w:rsidR="008F07A7" w:rsidRPr="00AB7A75" w:rsidTr="00AB7A75">
        <w:trPr>
          <w:trHeight w:val="472"/>
        </w:trPr>
        <w:tc>
          <w:tcPr>
            <w:tcW w:w="810" w:type="dxa"/>
          </w:tcPr>
          <w:p w:rsidR="00C12C22" w:rsidRPr="00AB7A75" w:rsidRDefault="00C12C22" w:rsidP="007155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7A75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850" w:type="dxa"/>
          </w:tcPr>
          <w:p w:rsidR="00C12C22" w:rsidRPr="00AB7A75" w:rsidRDefault="00C12C22" w:rsidP="007155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7A75">
              <w:rPr>
                <w:rFonts w:ascii="Times New Roman" w:hAnsi="Times New Roman" w:cs="Times New Roman"/>
                <w:b/>
                <w:sz w:val="28"/>
                <w:szCs w:val="28"/>
              </w:rPr>
              <w:t>этап</w:t>
            </w:r>
          </w:p>
        </w:tc>
        <w:tc>
          <w:tcPr>
            <w:tcW w:w="5103" w:type="dxa"/>
          </w:tcPr>
          <w:p w:rsidR="00C12C22" w:rsidRPr="00AB7A75" w:rsidRDefault="00C12C22" w:rsidP="008C5F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7A75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</w:t>
            </w:r>
            <w:r w:rsidR="008C5F0C" w:rsidRPr="00AB7A75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</w:p>
        </w:tc>
        <w:tc>
          <w:tcPr>
            <w:tcW w:w="2410" w:type="dxa"/>
          </w:tcPr>
          <w:p w:rsidR="00C12C22" w:rsidRPr="00AB7A75" w:rsidRDefault="00C12C22" w:rsidP="007155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7A75">
              <w:rPr>
                <w:rFonts w:ascii="Times New Roman" w:hAnsi="Times New Roman" w:cs="Times New Roman"/>
                <w:b/>
                <w:sz w:val="28"/>
                <w:szCs w:val="28"/>
              </w:rPr>
              <w:t>отв.</w:t>
            </w:r>
          </w:p>
        </w:tc>
        <w:tc>
          <w:tcPr>
            <w:tcW w:w="1731" w:type="dxa"/>
          </w:tcPr>
          <w:p w:rsidR="00C12C22" w:rsidRPr="00AB7A75" w:rsidRDefault="00C12C22" w:rsidP="007155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7A75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3230" w:type="dxa"/>
          </w:tcPr>
          <w:p w:rsidR="00C12C22" w:rsidRPr="00AB7A75" w:rsidRDefault="00C12C22" w:rsidP="007155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7A75">
              <w:rPr>
                <w:rFonts w:ascii="Times New Roman" w:hAnsi="Times New Roman" w:cs="Times New Roman"/>
                <w:b/>
                <w:sz w:val="28"/>
                <w:szCs w:val="28"/>
              </w:rPr>
              <w:t>Кабинет, оборудование</w:t>
            </w:r>
          </w:p>
        </w:tc>
      </w:tr>
      <w:tr w:rsidR="008F07A7" w:rsidRPr="00AB7A75" w:rsidTr="00AB7A75">
        <w:tc>
          <w:tcPr>
            <w:tcW w:w="810" w:type="dxa"/>
            <w:vMerge w:val="restart"/>
          </w:tcPr>
          <w:p w:rsidR="003E560D" w:rsidRPr="00AB7A75" w:rsidRDefault="00204DAD" w:rsidP="00944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A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0" w:type="dxa"/>
            <w:vMerge w:val="restart"/>
          </w:tcPr>
          <w:p w:rsidR="00417477" w:rsidRPr="00AB7A75" w:rsidRDefault="003E560D" w:rsidP="00C12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A75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Подготовительный </w:t>
            </w:r>
          </w:p>
          <w:p w:rsidR="003E560D" w:rsidRPr="00AB7A75" w:rsidRDefault="003E560D" w:rsidP="00AB7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A75">
              <w:rPr>
                <w:rFonts w:ascii="Times New Roman" w:hAnsi="Times New Roman" w:cs="Times New Roman"/>
                <w:sz w:val="28"/>
                <w:szCs w:val="28"/>
              </w:rPr>
              <w:t>10.00 – 10. 50</w:t>
            </w:r>
          </w:p>
          <w:p w:rsidR="003E560D" w:rsidRPr="00AB7A75" w:rsidRDefault="003E560D" w:rsidP="00944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891A8F" w:rsidRPr="00AB7A75" w:rsidRDefault="003E560D" w:rsidP="00891A8F">
            <w:pPr>
              <w:pStyle w:val="a4"/>
              <w:numPr>
                <w:ilvl w:val="1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B7A75">
              <w:rPr>
                <w:rFonts w:ascii="Times New Roman" w:hAnsi="Times New Roman" w:cs="Times New Roman"/>
                <w:sz w:val="28"/>
                <w:szCs w:val="28"/>
              </w:rPr>
              <w:t xml:space="preserve">Вводное слово (настрой на работу, </w:t>
            </w:r>
          </w:p>
          <w:p w:rsidR="003E560D" w:rsidRPr="00AB7A75" w:rsidRDefault="00913CA3" w:rsidP="0041747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B7A75">
              <w:rPr>
                <w:rFonts w:ascii="Times New Roman" w:hAnsi="Times New Roman" w:cs="Times New Roman"/>
                <w:sz w:val="28"/>
                <w:szCs w:val="28"/>
              </w:rPr>
              <w:t>объ</w:t>
            </w:r>
            <w:r w:rsidR="003E560D" w:rsidRPr="00AB7A75">
              <w:rPr>
                <w:rFonts w:ascii="Times New Roman" w:hAnsi="Times New Roman" w:cs="Times New Roman"/>
                <w:sz w:val="28"/>
                <w:szCs w:val="28"/>
              </w:rPr>
              <w:t xml:space="preserve">яснение регламента и содержания работы). </w:t>
            </w:r>
          </w:p>
        </w:tc>
        <w:tc>
          <w:tcPr>
            <w:tcW w:w="2410" w:type="dxa"/>
          </w:tcPr>
          <w:p w:rsidR="003E560D" w:rsidRPr="00AB7A75" w:rsidRDefault="003E560D" w:rsidP="0071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A75">
              <w:rPr>
                <w:rFonts w:ascii="Times New Roman" w:hAnsi="Times New Roman" w:cs="Times New Roman"/>
                <w:sz w:val="28"/>
                <w:szCs w:val="28"/>
              </w:rPr>
              <w:t>Ваганова Е. В.</w:t>
            </w:r>
          </w:p>
        </w:tc>
        <w:tc>
          <w:tcPr>
            <w:tcW w:w="1731" w:type="dxa"/>
          </w:tcPr>
          <w:p w:rsidR="003E560D" w:rsidRPr="00AB7A75" w:rsidRDefault="003E560D" w:rsidP="0071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A75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</w:p>
          <w:p w:rsidR="003E560D" w:rsidRPr="00AB7A75" w:rsidRDefault="003E560D" w:rsidP="0071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A75">
              <w:rPr>
                <w:rFonts w:ascii="Times New Roman" w:hAnsi="Times New Roman" w:cs="Times New Roman"/>
                <w:sz w:val="28"/>
                <w:szCs w:val="28"/>
              </w:rPr>
              <w:t>5 минут</w:t>
            </w:r>
          </w:p>
        </w:tc>
        <w:tc>
          <w:tcPr>
            <w:tcW w:w="3230" w:type="dxa"/>
          </w:tcPr>
          <w:p w:rsidR="003E560D" w:rsidRPr="00AB7A75" w:rsidRDefault="003E560D" w:rsidP="0071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A75">
              <w:rPr>
                <w:rFonts w:ascii="Times New Roman" w:hAnsi="Times New Roman" w:cs="Times New Roman"/>
                <w:sz w:val="28"/>
                <w:szCs w:val="28"/>
              </w:rPr>
              <w:t>актовый зал, мультимедиа</w:t>
            </w:r>
          </w:p>
        </w:tc>
      </w:tr>
      <w:tr w:rsidR="008F07A7" w:rsidRPr="00AB7A75" w:rsidTr="00AB7A75">
        <w:tc>
          <w:tcPr>
            <w:tcW w:w="810" w:type="dxa"/>
            <w:vMerge/>
          </w:tcPr>
          <w:p w:rsidR="003E560D" w:rsidRPr="00AB7A75" w:rsidRDefault="003E560D" w:rsidP="00944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  <w:vMerge/>
          </w:tcPr>
          <w:p w:rsidR="003E560D" w:rsidRPr="00AB7A75" w:rsidRDefault="003E560D" w:rsidP="00944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3E560D" w:rsidRPr="00AB7A75" w:rsidRDefault="003E560D" w:rsidP="007155B3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B7A75">
              <w:rPr>
                <w:rFonts w:ascii="Times New Roman" w:hAnsi="Times New Roman" w:cs="Times New Roman"/>
                <w:sz w:val="28"/>
                <w:szCs w:val="28"/>
              </w:rPr>
              <w:t xml:space="preserve">1.2 Деление на группы (7) </w:t>
            </w:r>
          </w:p>
          <w:p w:rsidR="003E560D" w:rsidRPr="00AB7A75" w:rsidRDefault="003E560D" w:rsidP="007155B3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B7A75">
              <w:rPr>
                <w:rFonts w:ascii="Times New Roman" w:hAnsi="Times New Roman" w:cs="Times New Roman"/>
                <w:sz w:val="28"/>
                <w:szCs w:val="28"/>
              </w:rPr>
              <w:t>1.3 Участники получают маршрутные листы для ВК</w:t>
            </w:r>
          </w:p>
        </w:tc>
        <w:tc>
          <w:tcPr>
            <w:tcW w:w="2410" w:type="dxa"/>
          </w:tcPr>
          <w:p w:rsidR="003E560D" w:rsidRPr="00AB7A75" w:rsidRDefault="003E560D" w:rsidP="0071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A75">
              <w:rPr>
                <w:rFonts w:ascii="Times New Roman" w:hAnsi="Times New Roman" w:cs="Times New Roman"/>
                <w:sz w:val="28"/>
                <w:szCs w:val="28"/>
              </w:rPr>
              <w:t>Ваганова Е. В.</w:t>
            </w:r>
          </w:p>
        </w:tc>
        <w:tc>
          <w:tcPr>
            <w:tcW w:w="1731" w:type="dxa"/>
          </w:tcPr>
          <w:p w:rsidR="003E560D" w:rsidRPr="00AB7A75" w:rsidRDefault="003E560D" w:rsidP="0071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A75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</w:p>
          <w:p w:rsidR="003E560D" w:rsidRPr="00AB7A75" w:rsidRDefault="003E560D" w:rsidP="0071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A75">
              <w:rPr>
                <w:rFonts w:ascii="Times New Roman" w:hAnsi="Times New Roman" w:cs="Times New Roman"/>
                <w:sz w:val="28"/>
                <w:szCs w:val="28"/>
              </w:rPr>
              <w:t>5 минут.</w:t>
            </w:r>
          </w:p>
        </w:tc>
        <w:tc>
          <w:tcPr>
            <w:tcW w:w="3230" w:type="dxa"/>
          </w:tcPr>
          <w:p w:rsidR="003E560D" w:rsidRPr="00AB7A75" w:rsidRDefault="003E560D" w:rsidP="003E5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A75">
              <w:rPr>
                <w:rFonts w:ascii="Times New Roman" w:hAnsi="Times New Roman" w:cs="Times New Roman"/>
                <w:sz w:val="28"/>
                <w:szCs w:val="28"/>
              </w:rPr>
              <w:t>актовый зал, маршрутные листы, разноцветные ленточки</w:t>
            </w:r>
          </w:p>
        </w:tc>
      </w:tr>
      <w:tr w:rsidR="008F07A7" w:rsidRPr="00AB7A75" w:rsidTr="00AB7A75">
        <w:tc>
          <w:tcPr>
            <w:tcW w:w="810" w:type="dxa"/>
            <w:vMerge/>
          </w:tcPr>
          <w:p w:rsidR="003E560D" w:rsidRPr="00AB7A75" w:rsidRDefault="003E560D" w:rsidP="00944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  <w:vMerge/>
          </w:tcPr>
          <w:p w:rsidR="003E560D" w:rsidRPr="00AB7A75" w:rsidRDefault="003E560D" w:rsidP="00944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3E560D" w:rsidRPr="00AB7A75" w:rsidRDefault="003E560D" w:rsidP="00204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A75">
              <w:rPr>
                <w:rFonts w:ascii="Times New Roman" w:hAnsi="Times New Roman" w:cs="Times New Roman"/>
                <w:sz w:val="28"/>
                <w:szCs w:val="28"/>
              </w:rPr>
              <w:t xml:space="preserve">1.4. Веревочный курс для участников (выполняют задания, собирают фразу </w:t>
            </w:r>
            <w:r w:rsidR="00204DAD" w:rsidRPr="00AB7A75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AB7A75">
              <w:rPr>
                <w:rFonts w:ascii="Times New Roman" w:hAnsi="Times New Roman" w:cs="Times New Roman"/>
                <w:sz w:val="28"/>
                <w:szCs w:val="28"/>
              </w:rPr>
              <w:t xml:space="preserve"> тем</w:t>
            </w:r>
            <w:r w:rsidR="00204DAD" w:rsidRPr="00AB7A7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B7A7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10" w:type="dxa"/>
          </w:tcPr>
          <w:p w:rsidR="003E560D" w:rsidRPr="00AB7A75" w:rsidRDefault="003E560D" w:rsidP="00944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A75">
              <w:rPr>
                <w:rFonts w:ascii="Times New Roman" w:hAnsi="Times New Roman" w:cs="Times New Roman"/>
                <w:sz w:val="28"/>
                <w:szCs w:val="28"/>
              </w:rPr>
              <w:t>Мякишева О. В.</w:t>
            </w:r>
            <w:r w:rsidR="00204DAD" w:rsidRPr="00AB7A7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04DAD" w:rsidRPr="00AB7A75" w:rsidRDefault="00204DAD" w:rsidP="00944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A75">
              <w:rPr>
                <w:rFonts w:ascii="Times New Roman" w:hAnsi="Times New Roman" w:cs="Times New Roman"/>
                <w:sz w:val="28"/>
                <w:szCs w:val="28"/>
              </w:rPr>
              <w:t>Богданова  И. В.</w:t>
            </w:r>
          </w:p>
        </w:tc>
        <w:tc>
          <w:tcPr>
            <w:tcW w:w="1731" w:type="dxa"/>
          </w:tcPr>
          <w:p w:rsidR="003E560D" w:rsidRPr="00AB7A75" w:rsidRDefault="003E560D" w:rsidP="00944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A75">
              <w:rPr>
                <w:rFonts w:ascii="Times New Roman" w:hAnsi="Times New Roman" w:cs="Times New Roman"/>
                <w:sz w:val="28"/>
                <w:szCs w:val="28"/>
              </w:rPr>
              <w:t>До 40 минут</w:t>
            </w:r>
          </w:p>
        </w:tc>
        <w:tc>
          <w:tcPr>
            <w:tcW w:w="3230" w:type="dxa"/>
          </w:tcPr>
          <w:p w:rsidR="003E560D" w:rsidRPr="00AB7A75" w:rsidRDefault="003E560D" w:rsidP="00417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A75">
              <w:rPr>
                <w:rFonts w:ascii="Times New Roman" w:hAnsi="Times New Roman" w:cs="Times New Roman"/>
                <w:sz w:val="28"/>
                <w:szCs w:val="28"/>
              </w:rPr>
              <w:t xml:space="preserve">Помещения для 7 </w:t>
            </w:r>
            <w:r w:rsidR="00417477" w:rsidRPr="00AB7A75">
              <w:rPr>
                <w:rFonts w:ascii="Times New Roman" w:hAnsi="Times New Roman" w:cs="Times New Roman"/>
                <w:sz w:val="28"/>
                <w:szCs w:val="28"/>
              </w:rPr>
              <w:t>этапов</w:t>
            </w:r>
            <w:r w:rsidRPr="00AB7A75">
              <w:rPr>
                <w:rFonts w:ascii="Times New Roman" w:hAnsi="Times New Roman" w:cs="Times New Roman"/>
                <w:sz w:val="28"/>
                <w:szCs w:val="28"/>
              </w:rPr>
              <w:t>, инвентарь, фразы для ВК</w:t>
            </w:r>
          </w:p>
        </w:tc>
      </w:tr>
      <w:tr w:rsidR="00FC681E" w:rsidRPr="00AB7A75" w:rsidTr="00AB7A75">
        <w:tc>
          <w:tcPr>
            <w:tcW w:w="810" w:type="dxa"/>
            <w:vMerge w:val="restart"/>
          </w:tcPr>
          <w:p w:rsidR="00FC681E" w:rsidRPr="00AB7A75" w:rsidRDefault="00FC681E" w:rsidP="00944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A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</w:tcBorders>
          </w:tcPr>
          <w:p w:rsidR="00FC681E" w:rsidRPr="00AB7A75" w:rsidRDefault="00FC681E" w:rsidP="003E5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A75">
              <w:rPr>
                <w:rFonts w:ascii="Times New Roman" w:hAnsi="Times New Roman" w:cs="Times New Roman"/>
                <w:sz w:val="28"/>
                <w:szCs w:val="28"/>
              </w:rPr>
              <w:t>Основной этап</w:t>
            </w:r>
          </w:p>
          <w:p w:rsidR="00FC681E" w:rsidRPr="00AB7A75" w:rsidRDefault="00FC681E" w:rsidP="003E5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A75">
              <w:rPr>
                <w:rFonts w:ascii="Times New Roman" w:hAnsi="Times New Roman" w:cs="Times New Roman"/>
                <w:sz w:val="28"/>
                <w:szCs w:val="28"/>
              </w:rPr>
              <w:t>10.55 – 13.</w:t>
            </w:r>
            <w:r w:rsidR="00631B93" w:rsidRPr="00AB7A7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FC681E" w:rsidRPr="00AB7A75" w:rsidRDefault="00FC681E" w:rsidP="003E5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81E" w:rsidRPr="00AB7A75" w:rsidRDefault="00FC681E" w:rsidP="00944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81E" w:rsidRPr="00AB7A75" w:rsidRDefault="00FC681E" w:rsidP="00944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81E" w:rsidRPr="00AB7A75" w:rsidRDefault="00FC681E" w:rsidP="00944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81E" w:rsidRPr="00AB7A75" w:rsidRDefault="00FC681E" w:rsidP="00944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81E" w:rsidRPr="00AB7A75" w:rsidRDefault="00FC681E" w:rsidP="00944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81E" w:rsidRPr="00AB7A75" w:rsidRDefault="00FC681E" w:rsidP="00944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81E" w:rsidRPr="00AB7A75" w:rsidRDefault="00FC681E" w:rsidP="00944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FC681E" w:rsidRPr="00AB7A75" w:rsidRDefault="00FC681E" w:rsidP="00204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A75">
              <w:rPr>
                <w:rFonts w:ascii="Times New Roman" w:hAnsi="Times New Roman" w:cs="Times New Roman"/>
                <w:sz w:val="28"/>
                <w:szCs w:val="28"/>
              </w:rPr>
              <w:t>2.1 Подведение итогов ВК (составляют фразы, объясняют смысл), вручение паспортов жителя Города Мастеров</w:t>
            </w:r>
          </w:p>
        </w:tc>
        <w:tc>
          <w:tcPr>
            <w:tcW w:w="2410" w:type="dxa"/>
          </w:tcPr>
          <w:p w:rsidR="00FC681E" w:rsidRPr="00AB7A75" w:rsidRDefault="00FC681E" w:rsidP="00944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A75">
              <w:rPr>
                <w:rFonts w:ascii="Times New Roman" w:hAnsi="Times New Roman" w:cs="Times New Roman"/>
                <w:sz w:val="28"/>
                <w:szCs w:val="28"/>
              </w:rPr>
              <w:t>Ваганова Е. В., Богданова И. В.</w:t>
            </w:r>
          </w:p>
        </w:tc>
        <w:tc>
          <w:tcPr>
            <w:tcW w:w="1731" w:type="dxa"/>
          </w:tcPr>
          <w:p w:rsidR="00FC681E" w:rsidRPr="00AB7A75" w:rsidRDefault="00FC681E" w:rsidP="00631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A75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631B93" w:rsidRPr="00AB7A7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B7A75">
              <w:rPr>
                <w:rFonts w:ascii="Times New Roman" w:hAnsi="Times New Roman" w:cs="Times New Roman"/>
                <w:sz w:val="28"/>
                <w:szCs w:val="28"/>
              </w:rPr>
              <w:t xml:space="preserve"> минут</w:t>
            </w:r>
          </w:p>
        </w:tc>
        <w:tc>
          <w:tcPr>
            <w:tcW w:w="3230" w:type="dxa"/>
          </w:tcPr>
          <w:p w:rsidR="00FC681E" w:rsidRPr="00AB7A75" w:rsidRDefault="00FC681E" w:rsidP="00191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A75">
              <w:rPr>
                <w:rFonts w:ascii="Times New Roman" w:hAnsi="Times New Roman" w:cs="Times New Roman"/>
                <w:sz w:val="28"/>
                <w:szCs w:val="28"/>
              </w:rPr>
              <w:t>Акт. зал, паспорта</w:t>
            </w:r>
          </w:p>
        </w:tc>
      </w:tr>
      <w:tr w:rsidR="00FC681E" w:rsidRPr="00AB7A75" w:rsidTr="00AB7A75">
        <w:tc>
          <w:tcPr>
            <w:tcW w:w="810" w:type="dxa"/>
            <w:vMerge/>
          </w:tcPr>
          <w:p w:rsidR="00FC681E" w:rsidRPr="00AB7A75" w:rsidRDefault="00FC681E" w:rsidP="00944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  <w:vMerge/>
          </w:tcPr>
          <w:p w:rsidR="00FC681E" w:rsidRPr="00AB7A75" w:rsidRDefault="00FC681E" w:rsidP="003E5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FC681E" w:rsidRPr="00AB7A75" w:rsidRDefault="00FC681E" w:rsidP="00204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A75">
              <w:rPr>
                <w:rFonts w:ascii="Times New Roman" w:hAnsi="Times New Roman" w:cs="Times New Roman"/>
                <w:sz w:val="28"/>
                <w:szCs w:val="28"/>
              </w:rPr>
              <w:t>2.2. Показ видеороликов о праздновании Дня города (Введение в тему об организации  праздника День Города Мастеров)</w:t>
            </w:r>
          </w:p>
        </w:tc>
        <w:tc>
          <w:tcPr>
            <w:tcW w:w="2410" w:type="dxa"/>
          </w:tcPr>
          <w:p w:rsidR="00FC681E" w:rsidRPr="00AB7A75" w:rsidRDefault="00FC681E" w:rsidP="00944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7A75">
              <w:rPr>
                <w:rFonts w:ascii="Times New Roman" w:hAnsi="Times New Roman" w:cs="Times New Roman"/>
                <w:sz w:val="28"/>
                <w:szCs w:val="28"/>
              </w:rPr>
              <w:t>Туранская</w:t>
            </w:r>
            <w:proofErr w:type="spellEnd"/>
            <w:r w:rsidRPr="00AB7A75">
              <w:rPr>
                <w:rFonts w:ascii="Times New Roman" w:hAnsi="Times New Roman" w:cs="Times New Roman"/>
                <w:sz w:val="28"/>
                <w:szCs w:val="28"/>
              </w:rPr>
              <w:t xml:space="preserve"> Е. Л.</w:t>
            </w:r>
          </w:p>
        </w:tc>
        <w:tc>
          <w:tcPr>
            <w:tcW w:w="1731" w:type="dxa"/>
          </w:tcPr>
          <w:p w:rsidR="00FC681E" w:rsidRPr="00AB7A75" w:rsidRDefault="00FC681E" w:rsidP="00944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A75">
              <w:rPr>
                <w:rFonts w:ascii="Times New Roman" w:hAnsi="Times New Roman" w:cs="Times New Roman"/>
                <w:sz w:val="28"/>
                <w:szCs w:val="28"/>
              </w:rPr>
              <w:t>До 5 мин.</w:t>
            </w:r>
          </w:p>
        </w:tc>
        <w:tc>
          <w:tcPr>
            <w:tcW w:w="3230" w:type="dxa"/>
          </w:tcPr>
          <w:p w:rsidR="00FC681E" w:rsidRPr="00AB7A75" w:rsidRDefault="00FC681E" w:rsidP="00FC6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A75">
              <w:rPr>
                <w:rFonts w:ascii="Times New Roman" w:hAnsi="Times New Roman" w:cs="Times New Roman"/>
                <w:sz w:val="28"/>
                <w:szCs w:val="28"/>
              </w:rPr>
              <w:t>Акт. зал, мультимедиа</w:t>
            </w:r>
          </w:p>
        </w:tc>
      </w:tr>
      <w:tr w:rsidR="00FC681E" w:rsidRPr="00AB7A75" w:rsidTr="00AB7A75">
        <w:tc>
          <w:tcPr>
            <w:tcW w:w="810" w:type="dxa"/>
            <w:vMerge/>
          </w:tcPr>
          <w:p w:rsidR="00FC681E" w:rsidRPr="00AB7A75" w:rsidRDefault="00FC681E" w:rsidP="00944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  <w:vMerge/>
          </w:tcPr>
          <w:p w:rsidR="00FC681E" w:rsidRPr="00AB7A75" w:rsidRDefault="00FC681E" w:rsidP="003E5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FC681E" w:rsidRPr="00AB7A75" w:rsidRDefault="00FC681E" w:rsidP="00944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A75">
              <w:rPr>
                <w:rFonts w:ascii="Times New Roman" w:hAnsi="Times New Roman" w:cs="Times New Roman"/>
                <w:sz w:val="28"/>
                <w:szCs w:val="28"/>
              </w:rPr>
              <w:t>2.3. Мировое кафе</w:t>
            </w:r>
          </w:p>
        </w:tc>
        <w:tc>
          <w:tcPr>
            <w:tcW w:w="2410" w:type="dxa"/>
          </w:tcPr>
          <w:p w:rsidR="00FC681E" w:rsidRPr="00AB7A75" w:rsidRDefault="00FC681E" w:rsidP="00944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A75">
              <w:rPr>
                <w:rFonts w:ascii="Times New Roman" w:hAnsi="Times New Roman" w:cs="Times New Roman"/>
                <w:sz w:val="28"/>
                <w:szCs w:val="28"/>
              </w:rPr>
              <w:t>Ваганова Е. В.</w:t>
            </w:r>
          </w:p>
        </w:tc>
        <w:tc>
          <w:tcPr>
            <w:tcW w:w="1731" w:type="dxa"/>
          </w:tcPr>
          <w:p w:rsidR="00FC681E" w:rsidRPr="00AB7A75" w:rsidRDefault="00FC681E" w:rsidP="00913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A75">
              <w:rPr>
                <w:rFonts w:ascii="Times New Roman" w:hAnsi="Times New Roman" w:cs="Times New Roman"/>
                <w:sz w:val="28"/>
                <w:szCs w:val="28"/>
              </w:rPr>
              <w:t>До 25 мин.</w:t>
            </w:r>
          </w:p>
          <w:p w:rsidR="00FC681E" w:rsidRPr="00AB7A75" w:rsidRDefault="00FC681E" w:rsidP="00631B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7A75"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  <w:r w:rsidR="00631B93" w:rsidRPr="00AB7A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05 </w:t>
            </w:r>
            <w:r w:rsidRPr="00AB7A75">
              <w:rPr>
                <w:rFonts w:ascii="Times New Roman" w:hAnsi="Times New Roman" w:cs="Times New Roman"/>
                <w:b/>
                <w:sz w:val="28"/>
                <w:szCs w:val="28"/>
              </w:rPr>
              <w:t>- 11.3</w:t>
            </w:r>
            <w:r w:rsidR="00631B93" w:rsidRPr="00AB7A75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3230" w:type="dxa"/>
          </w:tcPr>
          <w:p w:rsidR="00FC681E" w:rsidRPr="00AB7A75" w:rsidRDefault="00FC681E" w:rsidP="00944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A75">
              <w:rPr>
                <w:rFonts w:ascii="Times New Roman" w:hAnsi="Times New Roman" w:cs="Times New Roman"/>
                <w:sz w:val="28"/>
                <w:szCs w:val="28"/>
              </w:rPr>
              <w:t>Акт. зал</w:t>
            </w:r>
          </w:p>
        </w:tc>
      </w:tr>
      <w:tr w:rsidR="00FC681E" w:rsidRPr="00AB7A75" w:rsidTr="00AB7A75">
        <w:tc>
          <w:tcPr>
            <w:tcW w:w="810" w:type="dxa"/>
            <w:vMerge/>
          </w:tcPr>
          <w:p w:rsidR="00FC681E" w:rsidRPr="00AB7A75" w:rsidRDefault="00FC681E" w:rsidP="00944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  <w:vMerge/>
          </w:tcPr>
          <w:p w:rsidR="00FC681E" w:rsidRPr="00AB7A75" w:rsidRDefault="00FC681E" w:rsidP="003E5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FC681E" w:rsidRPr="00AB7A75" w:rsidRDefault="00FC681E" w:rsidP="008F0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A75">
              <w:rPr>
                <w:rFonts w:ascii="Times New Roman" w:hAnsi="Times New Roman" w:cs="Times New Roman"/>
                <w:sz w:val="28"/>
                <w:szCs w:val="28"/>
              </w:rPr>
              <w:t xml:space="preserve">2.4. Работа с классными руководителями по классам (Выдвижение идей – инициатив, фиксация выдвинутых инициатив </w:t>
            </w:r>
            <w:proofErr w:type="spellStart"/>
            <w:r w:rsidRPr="00AB7A7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AB7A75">
              <w:rPr>
                <w:rFonts w:ascii="Times New Roman" w:hAnsi="Times New Roman" w:cs="Times New Roman"/>
                <w:sz w:val="28"/>
                <w:szCs w:val="28"/>
              </w:rPr>
              <w:t>. руководителями)</w:t>
            </w:r>
          </w:p>
        </w:tc>
        <w:tc>
          <w:tcPr>
            <w:tcW w:w="2410" w:type="dxa"/>
          </w:tcPr>
          <w:p w:rsidR="00FC681E" w:rsidRPr="00AB7A75" w:rsidRDefault="00FC681E" w:rsidP="00944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A75">
              <w:rPr>
                <w:rFonts w:ascii="Times New Roman" w:hAnsi="Times New Roman" w:cs="Times New Roman"/>
                <w:sz w:val="28"/>
                <w:szCs w:val="28"/>
              </w:rPr>
              <w:t>Кривошеева Т. А., Самарина Е. А., Мальцева М. С.</w:t>
            </w:r>
          </w:p>
        </w:tc>
        <w:tc>
          <w:tcPr>
            <w:tcW w:w="1731" w:type="dxa"/>
          </w:tcPr>
          <w:p w:rsidR="00FC681E" w:rsidRPr="00AB7A75" w:rsidRDefault="00FC681E" w:rsidP="00913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A75">
              <w:rPr>
                <w:rFonts w:ascii="Times New Roman" w:hAnsi="Times New Roman" w:cs="Times New Roman"/>
                <w:sz w:val="28"/>
                <w:szCs w:val="28"/>
              </w:rPr>
              <w:t>До 30 мин.</w:t>
            </w:r>
          </w:p>
          <w:p w:rsidR="00FC681E" w:rsidRPr="00AB7A75" w:rsidRDefault="00FC681E" w:rsidP="00631B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7A75"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  <w:r w:rsidR="00631B93" w:rsidRPr="00AB7A75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Pr="00AB7A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-12.</w:t>
            </w:r>
            <w:r w:rsidR="00631B93" w:rsidRPr="00AB7A75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3230" w:type="dxa"/>
          </w:tcPr>
          <w:p w:rsidR="00FC681E" w:rsidRPr="00AB7A75" w:rsidRDefault="00FC681E" w:rsidP="008F0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A75">
              <w:rPr>
                <w:rFonts w:ascii="Times New Roman" w:hAnsi="Times New Roman" w:cs="Times New Roman"/>
                <w:sz w:val="28"/>
                <w:szCs w:val="28"/>
              </w:rPr>
              <w:t>3 кабинета листы «</w:t>
            </w:r>
            <w:proofErr w:type="spellStart"/>
            <w:r w:rsidRPr="00AB7A75">
              <w:rPr>
                <w:rFonts w:ascii="Times New Roman" w:hAnsi="Times New Roman" w:cs="Times New Roman"/>
                <w:sz w:val="28"/>
                <w:szCs w:val="28"/>
              </w:rPr>
              <w:t>Стартап</w:t>
            </w:r>
            <w:proofErr w:type="spellEnd"/>
            <w:r w:rsidRPr="00AB7A75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proofErr w:type="spellStart"/>
            <w:r w:rsidRPr="00AB7A75">
              <w:rPr>
                <w:rFonts w:ascii="Times New Roman" w:hAnsi="Times New Roman" w:cs="Times New Roman"/>
                <w:sz w:val="28"/>
                <w:szCs w:val="28"/>
              </w:rPr>
              <w:t>стикеры</w:t>
            </w:r>
            <w:proofErr w:type="spellEnd"/>
          </w:p>
        </w:tc>
      </w:tr>
      <w:tr w:rsidR="00AB7A75" w:rsidRPr="00AB7A75" w:rsidTr="001B7DC2">
        <w:tc>
          <w:tcPr>
            <w:tcW w:w="810" w:type="dxa"/>
            <w:vMerge/>
          </w:tcPr>
          <w:p w:rsidR="00AB7A75" w:rsidRPr="00AB7A75" w:rsidRDefault="00AB7A75" w:rsidP="00944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  <w:vMerge/>
          </w:tcPr>
          <w:p w:rsidR="00AB7A75" w:rsidRPr="00AB7A75" w:rsidRDefault="00AB7A75" w:rsidP="003E5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4" w:type="dxa"/>
            <w:gridSpan w:val="3"/>
          </w:tcPr>
          <w:p w:rsidR="00AB7A75" w:rsidRPr="00021581" w:rsidRDefault="00AB7A75" w:rsidP="000215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7A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12.10  – 12.20  </w:t>
            </w:r>
            <w:r w:rsidR="00021581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  <w:bookmarkStart w:id="0" w:name="_GoBack"/>
            <w:bookmarkEnd w:id="0"/>
          </w:p>
        </w:tc>
        <w:tc>
          <w:tcPr>
            <w:tcW w:w="3230" w:type="dxa"/>
            <w:tcBorders>
              <w:bottom w:val="single" w:sz="4" w:space="0" w:color="auto"/>
            </w:tcBorders>
          </w:tcPr>
          <w:p w:rsidR="00AB7A75" w:rsidRPr="00AB7A75" w:rsidRDefault="00AB7A75" w:rsidP="008F0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A75">
              <w:rPr>
                <w:rFonts w:ascii="Times New Roman" w:hAnsi="Times New Roman" w:cs="Times New Roman"/>
                <w:sz w:val="28"/>
                <w:szCs w:val="28"/>
              </w:rPr>
              <w:t>столовая</w:t>
            </w:r>
          </w:p>
        </w:tc>
      </w:tr>
      <w:tr w:rsidR="00FC681E" w:rsidRPr="00AB7A75" w:rsidTr="00AB7A75">
        <w:trPr>
          <w:trHeight w:val="356"/>
        </w:trPr>
        <w:tc>
          <w:tcPr>
            <w:tcW w:w="810" w:type="dxa"/>
            <w:vMerge/>
          </w:tcPr>
          <w:p w:rsidR="00FC681E" w:rsidRPr="00AB7A75" w:rsidRDefault="00FC681E" w:rsidP="00944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  <w:vMerge/>
          </w:tcPr>
          <w:p w:rsidR="00FC681E" w:rsidRPr="00AB7A75" w:rsidRDefault="00FC681E" w:rsidP="003E5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C681E" w:rsidRPr="00AB7A75" w:rsidRDefault="00FC681E" w:rsidP="00944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A75">
              <w:rPr>
                <w:rFonts w:ascii="Times New Roman" w:hAnsi="Times New Roman" w:cs="Times New Roman"/>
                <w:sz w:val="28"/>
                <w:szCs w:val="28"/>
              </w:rPr>
              <w:t xml:space="preserve">2.5. Выбор </w:t>
            </w:r>
            <w:proofErr w:type="spellStart"/>
            <w:r w:rsidRPr="00AB7A75">
              <w:rPr>
                <w:rFonts w:ascii="Times New Roman" w:hAnsi="Times New Roman" w:cs="Times New Roman"/>
                <w:sz w:val="28"/>
                <w:szCs w:val="28"/>
              </w:rPr>
              <w:t>тьютора</w:t>
            </w:r>
            <w:proofErr w:type="spellEnd"/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:rsidR="00FC681E" w:rsidRPr="00AB7A75" w:rsidRDefault="00FC681E" w:rsidP="00944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A75">
              <w:rPr>
                <w:rFonts w:ascii="Times New Roman" w:hAnsi="Times New Roman" w:cs="Times New Roman"/>
                <w:sz w:val="28"/>
                <w:szCs w:val="28"/>
              </w:rPr>
              <w:t>Ваганова Е.В.</w:t>
            </w:r>
          </w:p>
        </w:tc>
        <w:tc>
          <w:tcPr>
            <w:tcW w:w="1731" w:type="dxa"/>
            <w:tcBorders>
              <w:left w:val="single" w:sz="4" w:space="0" w:color="auto"/>
              <w:bottom w:val="single" w:sz="4" w:space="0" w:color="auto"/>
            </w:tcBorders>
          </w:tcPr>
          <w:p w:rsidR="00FC681E" w:rsidRPr="00AB7A75" w:rsidRDefault="00FC681E" w:rsidP="00944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A75">
              <w:rPr>
                <w:rFonts w:ascii="Times New Roman" w:hAnsi="Times New Roman" w:cs="Times New Roman"/>
                <w:sz w:val="28"/>
                <w:szCs w:val="28"/>
              </w:rPr>
              <w:t>До 5  мин</w:t>
            </w:r>
          </w:p>
          <w:p w:rsidR="00FC681E" w:rsidRPr="00AB7A75" w:rsidRDefault="00FC681E" w:rsidP="00631B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7A75">
              <w:rPr>
                <w:rFonts w:ascii="Times New Roman" w:hAnsi="Times New Roman" w:cs="Times New Roman"/>
                <w:b/>
                <w:sz w:val="28"/>
                <w:szCs w:val="28"/>
              </w:rPr>
              <w:t>12.2</w:t>
            </w:r>
            <w:r w:rsidR="00631B93" w:rsidRPr="00AB7A75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AB7A75">
              <w:rPr>
                <w:rFonts w:ascii="Times New Roman" w:hAnsi="Times New Roman" w:cs="Times New Roman"/>
                <w:b/>
                <w:sz w:val="28"/>
                <w:szCs w:val="28"/>
              </w:rPr>
              <w:t>– 12.</w:t>
            </w:r>
            <w:r w:rsidR="00631B93" w:rsidRPr="00AB7A75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3230" w:type="dxa"/>
            <w:tcBorders>
              <w:bottom w:val="single" w:sz="4" w:space="0" w:color="auto"/>
            </w:tcBorders>
          </w:tcPr>
          <w:p w:rsidR="00FC681E" w:rsidRPr="00AB7A75" w:rsidRDefault="00FC681E" w:rsidP="00944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A75">
              <w:rPr>
                <w:rFonts w:ascii="Times New Roman" w:hAnsi="Times New Roman" w:cs="Times New Roman"/>
                <w:sz w:val="28"/>
                <w:szCs w:val="28"/>
              </w:rPr>
              <w:t xml:space="preserve">листы с ФИО </w:t>
            </w:r>
            <w:proofErr w:type="spellStart"/>
            <w:r w:rsidRPr="00AB7A75">
              <w:rPr>
                <w:rFonts w:ascii="Times New Roman" w:hAnsi="Times New Roman" w:cs="Times New Roman"/>
                <w:sz w:val="28"/>
                <w:szCs w:val="28"/>
              </w:rPr>
              <w:t>тьютора</w:t>
            </w:r>
            <w:proofErr w:type="spellEnd"/>
            <w:r w:rsidRPr="00AB7A75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proofErr w:type="spellStart"/>
            <w:r w:rsidRPr="00AB7A75">
              <w:rPr>
                <w:rFonts w:ascii="Times New Roman" w:hAnsi="Times New Roman" w:cs="Times New Roman"/>
                <w:sz w:val="28"/>
                <w:szCs w:val="28"/>
              </w:rPr>
              <w:t>стикеры</w:t>
            </w:r>
            <w:proofErr w:type="spellEnd"/>
            <w:r w:rsidRPr="00AB7A7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FC681E" w:rsidRPr="00AB7A75" w:rsidTr="00AB7A75">
        <w:trPr>
          <w:trHeight w:val="2761"/>
        </w:trPr>
        <w:tc>
          <w:tcPr>
            <w:tcW w:w="810" w:type="dxa"/>
            <w:vMerge/>
          </w:tcPr>
          <w:p w:rsidR="00FC681E" w:rsidRPr="00AB7A75" w:rsidRDefault="00FC681E" w:rsidP="00944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  <w:vMerge/>
          </w:tcPr>
          <w:p w:rsidR="00FC681E" w:rsidRPr="00AB7A75" w:rsidRDefault="00FC681E" w:rsidP="003E5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FC681E" w:rsidRPr="00AB7A75" w:rsidRDefault="00FC681E" w:rsidP="00944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A75">
              <w:rPr>
                <w:rFonts w:ascii="Times New Roman" w:hAnsi="Times New Roman" w:cs="Times New Roman"/>
                <w:sz w:val="28"/>
                <w:szCs w:val="28"/>
              </w:rPr>
              <w:t xml:space="preserve">2.6 Групповые </w:t>
            </w:r>
            <w:proofErr w:type="spellStart"/>
            <w:r w:rsidRPr="00AB7A75">
              <w:rPr>
                <w:rFonts w:ascii="Times New Roman" w:hAnsi="Times New Roman" w:cs="Times New Roman"/>
                <w:sz w:val="28"/>
                <w:szCs w:val="28"/>
              </w:rPr>
              <w:t>тьюториалы</w:t>
            </w:r>
            <w:proofErr w:type="spellEnd"/>
            <w:r w:rsidRPr="00AB7A75">
              <w:rPr>
                <w:rFonts w:ascii="Times New Roman" w:hAnsi="Times New Roman" w:cs="Times New Roman"/>
                <w:sz w:val="28"/>
                <w:szCs w:val="28"/>
              </w:rPr>
              <w:t xml:space="preserve"> (заполнение листов «Моя идея» - первые 5 пунктов,  работа с «выпавшими»)</w:t>
            </w:r>
          </w:p>
          <w:p w:rsidR="00FC681E" w:rsidRPr="00AB7A75" w:rsidRDefault="00FC681E" w:rsidP="008225E7">
            <w:pPr>
              <w:pStyle w:val="a4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AB7A75">
              <w:rPr>
                <w:rFonts w:ascii="Times New Roman" w:hAnsi="Times New Roman" w:cs="Times New Roman"/>
                <w:sz w:val="28"/>
                <w:szCs w:val="28"/>
              </w:rPr>
              <w:t xml:space="preserve">Фиксируется Кол-во инициатив, появившихся после работы с </w:t>
            </w:r>
            <w:proofErr w:type="spellStart"/>
            <w:r w:rsidRPr="00AB7A75">
              <w:rPr>
                <w:rFonts w:ascii="Times New Roman" w:hAnsi="Times New Roman" w:cs="Times New Roman"/>
                <w:sz w:val="28"/>
                <w:szCs w:val="28"/>
              </w:rPr>
              <w:t>тьютором</w:t>
            </w:r>
            <w:proofErr w:type="spellEnd"/>
            <w:r w:rsidRPr="00AB7A75">
              <w:rPr>
                <w:rFonts w:ascii="Times New Roman" w:hAnsi="Times New Roman" w:cs="Times New Roman"/>
                <w:sz w:val="28"/>
                <w:szCs w:val="28"/>
              </w:rPr>
              <w:t xml:space="preserve"> (работа с «выпавшими»)</w:t>
            </w:r>
          </w:p>
          <w:p w:rsidR="00FC681E" w:rsidRPr="00AB7A75" w:rsidRDefault="00FC681E" w:rsidP="00822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A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:rsidR="00FC681E" w:rsidRPr="00AB7A75" w:rsidRDefault="00FC681E" w:rsidP="00944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A75">
              <w:rPr>
                <w:rFonts w:ascii="Times New Roman" w:hAnsi="Times New Roman" w:cs="Times New Roman"/>
                <w:sz w:val="28"/>
                <w:szCs w:val="28"/>
              </w:rPr>
              <w:t xml:space="preserve"> Кривошеева Т.А.,</w:t>
            </w:r>
          </w:p>
          <w:p w:rsidR="00FC681E" w:rsidRPr="00AB7A75" w:rsidRDefault="00FC681E" w:rsidP="00944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A75">
              <w:rPr>
                <w:rFonts w:ascii="Times New Roman" w:hAnsi="Times New Roman" w:cs="Times New Roman"/>
                <w:sz w:val="28"/>
                <w:szCs w:val="28"/>
              </w:rPr>
              <w:t>Самарина Е. А., Мальцева М. С.</w:t>
            </w:r>
          </w:p>
          <w:p w:rsidR="00FC681E" w:rsidRPr="00AB7A75" w:rsidRDefault="00FC681E" w:rsidP="008F0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A75">
              <w:rPr>
                <w:rFonts w:ascii="Times New Roman" w:hAnsi="Times New Roman" w:cs="Times New Roman"/>
                <w:sz w:val="28"/>
                <w:szCs w:val="28"/>
              </w:rPr>
              <w:t>Мякишева О. В.,</w:t>
            </w:r>
          </w:p>
          <w:p w:rsidR="00FC681E" w:rsidRPr="00AB7A75" w:rsidRDefault="00FC681E" w:rsidP="008F0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A75">
              <w:rPr>
                <w:rFonts w:ascii="Times New Roman" w:hAnsi="Times New Roman" w:cs="Times New Roman"/>
                <w:sz w:val="28"/>
                <w:szCs w:val="28"/>
              </w:rPr>
              <w:t>Богданова  И. В.</w:t>
            </w:r>
          </w:p>
          <w:p w:rsidR="00FC681E" w:rsidRPr="00AB7A75" w:rsidRDefault="00FC681E" w:rsidP="008F0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7A75">
              <w:rPr>
                <w:rFonts w:ascii="Times New Roman" w:hAnsi="Times New Roman" w:cs="Times New Roman"/>
                <w:sz w:val="28"/>
                <w:szCs w:val="28"/>
              </w:rPr>
              <w:t>Туранская</w:t>
            </w:r>
            <w:proofErr w:type="spellEnd"/>
            <w:r w:rsidRPr="00AB7A75">
              <w:rPr>
                <w:rFonts w:ascii="Times New Roman" w:hAnsi="Times New Roman" w:cs="Times New Roman"/>
                <w:sz w:val="28"/>
                <w:szCs w:val="28"/>
              </w:rPr>
              <w:t xml:space="preserve"> Е. Л.,</w:t>
            </w:r>
          </w:p>
          <w:p w:rsidR="00FC681E" w:rsidRPr="00AB7A75" w:rsidRDefault="00FC681E" w:rsidP="008F0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A75">
              <w:rPr>
                <w:rFonts w:ascii="Times New Roman" w:hAnsi="Times New Roman" w:cs="Times New Roman"/>
                <w:sz w:val="28"/>
                <w:szCs w:val="28"/>
              </w:rPr>
              <w:t>Шестакова С. Н.,</w:t>
            </w:r>
          </w:p>
          <w:p w:rsidR="00FC681E" w:rsidRPr="00AB7A75" w:rsidRDefault="00FC681E" w:rsidP="008F0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A75">
              <w:rPr>
                <w:rFonts w:ascii="Times New Roman" w:hAnsi="Times New Roman" w:cs="Times New Roman"/>
                <w:sz w:val="28"/>
                <w:szCs w:val="28"/>
              </w:rPr>
              <w:t>Жуланова Г. А.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</w:tcBorders>
          </w:tcPr>
          <w:p w:rsidR="00FC681E" w:rsidRPr="00AB7A75" w:rsidRDefault="00FC681E" w:rsidP="00944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81E" w:rsidRPr="00AB7A75" w:rsidRDefault="00FC681E" w:rsidP="00944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A75">
              <w:rPr>
                <w:rFonts w:ascii="Times New Roman" w:hAnsi="Times New Roman" w:cs="Times New Roman"/>
                <w:sz w:val="28"/>
                <w:szCs w:val="28"/>
              </w:rPr>
              <w:t>До 30 мин</w:t>
            </w:r>
          </w:p>
          <w:p w:rsidR="00FC681E" w:rsidRPr="00AB7A75" w:rsidRDefault="00FC681E" w:rsidP="00944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81E" w:rsidRPr="00AB7A75" w:rsidRDefault="00FC681E" w:rsidP="009441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7A75">
              <w:rPr>
                <w:rFonts w:ascii="Times New Roman" w:hAnsi="Times New Roman" w:cs="Times New Roman"/>
                <w:b/>
                <w:sz w:val="28"/>
                <w:szCs w:val="28"/>
              </w:rPr>
              <w:t>12.30- 13.00</w:t>
            </w:r>
          </w:p>
        </w:tc>
        <w:tc>
          <w:tcPr>
            <w:tcW w:w="3230" w:type="dxa"/>
            <w:tcBorders>
              <w:top w:val="single" w:sz="4" w:space="0" w:color="auto"/>
            </w:tcBorders>
          </w:tcPr>
          <w:p w:rsidR="00FC681E" w:rsidRPr="00AB7A75" w:rsidRDefault="00FC681E" w:rsidP="00944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81E" w:rsidRPr="00AB7A75" w:rsidRDefault="00FC681E" w:rsidP="00FC6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A75">
              <w:rPr>
                <w:rFonts w:ascii="Times New Roman" w:hAnsi="Times New Roman" w:cs="Times New Roman"/>
                <w:sz w:val="28"/>
                <w:szCs w:val="28"/>
              </w:rPr>
              <w:t xml:space="preserve">7 кабинетов, проектировочные листы, </w:t>
            </w:r>
            <w:r w:rsidR="00631B93" w:rsidRPr="00AB7A75">
              <w:rPr>
                <w:rFonts w:ascii="Times New Roman" w:hAnsi="Times New Roman" w:cs="Times New Roman"/>
                <w:sz w:val="28"/>
                <w:szCs w:val="28"/>
              </w:rPr>
              <w:t xml:space="preserve"> ручки</w:t>
            </w:r>
          </w:p>
        </w:tc>
      </w:tr>
      <w:tr w:rsidR="00FC681E" w:rsidRPr="00AB7A75" w:rsidTr="00AB7A75">
        <w:tc>
          <w:tcPr>
            <w:tcW w:w="810" w:type="dxa"/>
            <w:vMerge/>
          </w:tcPr>
          <w:p w:rsidR="00FC681E" w:rsidRPr="00AB7A75" w:rsidRDefault="00FC681E" w:rsidP="00944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  <w:vMerge/>
          </w:tcPr>
          <w:p w:rsidR="00FC681E" w:rsidRPr="00AB7A75" w:rsidRDefault="00FC681E" w:rsidP="003E5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FC681E" w:rsidRPr="00AB7A75" w:rsidRDefault="00FC681E" w:rsidP="00944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A75">
              <w:rPr>
                <w:rFonts w:ascii="Times New Roman" w:hAnsi="Times New Roman" w:cs="Times New Roman"/>
                <w:sz w:val="28"/>
                <w:szCs w:val="28"/>
              </w:rPr>
              <w:t xml:space="preserve">2.6 Работа Проектного офиса (фиксация идей, представление их обучающимся, объединение идей, определение сроков реализации, фиксируется кол-во </w:t>
            </w:r>
            <w:proofErr w:type="gramStart"/>
            <w:r w:rsidRPr="00AB7A75">
              <w:rPr>
                <w:rFonts w:ascii="Times New Roman" w:hAnsi="Times New Roman" w:cs="Times New Roman"/>
                <w:sz w:val="28"/>
                <w:szCs w:val="28"/>
              </w:rPr>
              <w:t>проявивших  инициативу</w:t>
            </w:r>
            <w:proofErr w:type="gramEnd"/>
            <w:r w:rsidRPr="00AB7A75">
              <w:rPr>
                <w:rFonts w:ascii="Times New Roman" w:hAnsi="Times New Roman" w:cs="Times New Roman"/>
                <w:sz w:val="28"/>
                <w:szCs w:val="28"/>
              </w:rPr>
              <w:t xml:space="preserve"> на уровне участия в реализации чужих инициатив.)</w:t>
            </w:r>
          </w:p>
        </w:tc>
        <w:tc>
          <w:tcPr>
            <w:tcW w:w="2410" w:type="dxa"/>
          </w:tcPr>
          <w:p w:rsidR="00FC681E" w:rsidRPr="00AB7A75" w:rsidRDefault="00FC681E" w:rsidP="00944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A75">
              <w:rPr>
                <w:rFonts w:ascii="Times New Roman" w:hAnsi="Times New Roman" w:cs="Times New Roman"/>
                <w:sz w:val="28"/>
                <w:szCs w:val="28"/>
              </w:rPr>
              <w:t xml:space="preserve">Ваганова Е. В., </w:t>
            </w:r>
          </w:p>
          <w:p w:rsidR="00FC681E" w:rsidRPr="00AB7A75" w:rsidRDefault="00FC681E" w:rsidP="00944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A75">
              <w:rPr>
                <w:rFonts w:ascii="Times New Roman" w:hAnsi="Times New Roman" w:cs="Times New Roman"/>
                <w:sz w:val="28"/>
                <w:szCs w:val="28"/>
              </w:rPr>
              <w:t>Жуланова Г. А.</w:t>
            </w:r>
          </w:p>
        </w:tc>
        <w:tc>
          <w:tcPr>
            <w:tcW w:w="1731" w:type="dxa"/>
          </w:tcPr>
          <w:p w:rsidR="00FC681E" w:rsidRPr="00AB7A75" w:rsidRDefault="00FC681E" w:rsidP="00944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81E" w:rsidRPr="00AB7A75" w:rsidRDefault="00FC681E" w:rsidP="00944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A75">
              <w:rPr>
                <w:rFonts w:ascii="Times New Roman" w:hAnsi="Times New Roman" w:cs="Times New Roman"/>
                <w:sz w:val="28"/>
                <w:szCs w:val="28"/>
              </w:rPr>
              <w:t>До 30 мин</w:t>
            </w:r>
          </w:p>
          <w:p w:rsidR="00631B93" w:rsidRPr="00AB7A75" w:rsidRDefault="00631B93" w:rsidP="009441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7A75">
              <w:rPr>
                <w:rFonts w:ascii="Times New Roman" w:hAnsi="Times New Roman" w:cs="Times New Roman"/>
                <w:b/>
                <w:sz w:val="28"/>
                <w:szCs w:val="28"/>
              </w:rPr>
              <w:t>13.00 – 13.30</w:t>
            </w:r>
          </w:p>
        </w:tc>
        <w:tc>
          <w:tcPr>
            <w:tcW w:w="3230" w:type="dxa"/>
          </w:tcPr>
          <w:p w:rsidR="00FC681E" w:rsidRPr="00AB7A75" w:rsidRDefault="00FC681E" w:rsidP="00944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A75">
              <w:rPr>
                <w:rFonts w:ascii="Times New Roman" w:hAnsi="Times New Roman" w:cs="Times New Roman"/>
                <w:sz w:val="28"/>
                <w:szCs w:val="28"/>
              </w:rPr>
              <w:t>1 кабинет.</w:t>
            </w:r>
          </w:p>
        </w:tc>
      </w:tr>
      <w:tr w:rsidR="00AB7A75" w:rsidRPr="00AB7A75" w:rsidTr="00AB7A75">
        <w:tc>
          <w:tcPr>
            <w:tcW w:w="810" w:type="dxa"/>
            <w:vMerge w:val="restart"/>
          </w:tcPr>
          <w:p w:rsidR="00AB7A75" w:rsidRPr="00AB7A75" w:rsidRDefault="00AB7A75" w:rsidP="00944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A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50" w:type="dxa"/>
            <w:vMerge w:val="restart"/>
          </w:tcPr>
          <w:p w:rsidR="00AB7A75" w:rsidRPr="00AB7A75" w:rsidRDefault="00AB7A75" w:rsidP="00417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A75">
              <w:rPr>
                <w:rFonts w:ascii="Times New Roman" w:hAnsi="Times New Roman" w:cs="Times New Roman"/>
                <w:sz w:val="28"/>
                <w:szCs w:val="28"/>
              </w:rPr>
              <w:t>Итоговый</w:t>
            </w:r>
          </w:p>
          <w:p w:rsidR="00AB7A75" w:rsidRPr="00AB7A75" w:rsidRDefault="00AB7A75" w:rsidP="00631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A75">
              <w:rPr>
                <w:rFonts w:ascii="Times New Roman" w:hAnsi="Times New Roman" w:cs="Times New Roman"/>
                <w:sz w:val="28"/>
                <w:szCs w:val="28"/>
              </w:rPr>
              <w:t>13.35 – 13.55</w:t>
            </w:r>
          </w:p>
        </w:tc>
        <w:tc>
          <w:tcPr>
            <w:tcW w:w="5103" w:type="dxa"/>
          </w:tcPr>
          <w:p w:rsidR="00AB7A75" w:rsidRPr="00AB7A75" w:rsidRDefault="00AB7A75" w:rsidP="00417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A75">
              <w:rPr>
                <w:rFonts w:ascii="Times New Roman" w:hAnsi="Times New Roman" w:cs="Times New Roman"/>
                <w:sz w:val="28"/>
                <w:szCs w:val="28"/>
              </w:rPr>
              <w:t xml:space="preserve">3.1Представление ПО выдвинутых инициатив обучающимся, объединение идей, определение сроков </w:t>
            </w:r>
            <w:proofErr w:type="gramStart"/>
            <w:r w:rsidRPr="00AB7A75">
              <w:rPr>
                <w:rFonts w:ascii="Times New Roman" w:hAnsi="Times New Roman" w:cs="Times New Roman"/>
                <w:sz w:val="28"/>
                <w:szCs w:val="28"/>
              </w:rPr>
              <w:t>реализации,  запись</w:t>
            </w:r>
            <w:proofErr w:type="gramEnd"/>
            <w:r w:rsidRPr="00AB7A75">
              <w:rPr>
                <w:rFonts w:ascii="Times New Roman" w:hAnsi="Times New Roman" w:cs="Times New Roman"/>
                <w:sz w:val="28"/>
                <w:szCs w:val="28"/>
              </w:rPr>
              <w:t xml:space="preserve"> в паспорте о заработанных  </w:t>
            </w:r>
            <w:proofErr w:type="spellStart"/>
            <w:r w:rsidRPr="00AB7A75">
              <w:rPr>
                <w:rFonts w:ascii="Times New Roman" w:hAnsi="Times New Roman" w:cs="Times New Roman"/>
                <w:sz w:val="28"/>
                <w:szCs w:val="28"/>
              </w:rPr>
              <w:t>талантиках</w:t>
            </w:r>
            <w:proofErr w:type="spellEnd"/>
          </w:p>
        </w:tc>
        <w:tc>
          <w:tcPr>
            <w:tcW w:w="2410" w:type="dxa"/>
          </w:tcPr>
          <w:p w:rsidR="00AB7A75" w:rsidRPr="00AB7A75" w:rsidRDefault="00AB7A75" w:rsidP="00944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A75">
              <w:rPr>
                <w:rFonts w:ascii="Times New Roman" w:hAnsi="Times New Roman" w:cs="Times New Roman"/>
                <w:sz w:val="28"/>
                <w:szCs w:val="28"/>
              </w:rPr>
              <w:t>Ваганова Е. В.</w:t>
            </w:r>
          </w:p>
        </w:tc>
        <w:tc>
          <w:tcPr>
            <w:tcW w:w="1731" w:type="dxa"/>
          </w:tcPr>
          <w:p w:rsidR="00AB7A75" w:rsidRPr="00AB7A75" w:rsidRDefault="00AB7A75" w:rsidP="00B14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A75">
              <w:rPr>
                <w:rFonts w:ascii="Times New Roman" w:hAnsi="Times New Roman" w:cs="Times New Roman"/>
                <w:sz w:val="28"/>
                <w:szCs w:val="28"/>
              </w:rPr>
              <w:t>До 15мин.</w:t>
            </w:r>
          </w:p>
        </w:tc>
        <w:tc>
          <w:tcPr>
            <w:tcW w:w="3230" w:type="dxa"/>
          </w:tcPr>
          <w:p w:rsidR="00AB7A75" w:rsidRPr="00AB7A75" w:rsidRDefault="00AB7A75" w:rsidP="00944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A75">
              <w:rPr>
                <w:rFonts w:ascii="Times New Roman" w:hAnsi="Times New Roman" w:cs="Times New Roman"/>
                <w:sz w:val="28"/>
                <w:szCs w:val="28"/>
              </w:rPr>
              <w:t>Акт. зал</w:t>
            </w:r>
          </w:p>
        </w:tc>
      </w:tr>
      <w:tr w:rsidR="00AB7A75" w:rsidRPr="00AB7A75" w:rsidTr="00AB7A75">
        <w:trPr>
          <w:trHeight w:val="570"/>
        </w:trPr>
        <w:tc>
          <w:tcPr>
            <w:tcW w:w="810" w:type="dxa"/>
            <w:vMerge/>
          </w:tcPr>
          <w:p w:rsidR="00AB7A75" w:rsidRPr="00AB7A75" w:rsidRDefault="00AB7A75" w:rsidP="00944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  <w:vMerge/>
          </w:tcPr>
          <w:p w:rsidR="00AB7A75" w:rsidRPr="00AB7A75" w:rsidRDefault="00AB7A75" w:rsidP="003E5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AB7A75" w:rsidRPr="00AB7A75" w:rsidRDefault="00AB7A75" w:rsidP="00191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A75">
              <w:rPr>
                <w:rFonts w:ascii="Times New Roman" w:hAnsi="Times New Roman" w:cs="Times New Roman"/>
                <w:sz w:val="28"/>
                <w:szCs w:val="28"/>
              </w:rPr>
              <w:t>3.2 Рефлексия (эмоциональная)</w:t>
            </w:r>
          </w:p>
          <w:p w:rsidR="00AB7A75" w:rsidRPr="00AB7A75" w:rsidRDefault="00AB7A75" w:rsidP="00191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A75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B7A75" w:rsidRPr="00AB7A75" w:rsidRDefault="00AB7A75" w:rsidP="00944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A75">
              <w:rPr>
                <w:rFonts w:ascii="Times New Roman" w:hAnsi="Times New Roman" w:cs="Times New Roman"/>
                <w:sz w:val="28"/>
                <w:szCs w:val="28"/>
              </w:rPr>
              <w:t>Жуланова Г. А.</w:t>
            </w:r>
          </w:p>
          <w:p w:rsidR="00AB7A75" w:rsidRPr="00AB7A75" w:rsidRDefault="00AB7A75" w:rsidP="00944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1" w:type="dxa"/>
            <w:tcBorders>
              <w:bottom w:val="single" w:sz="4" w:space="0" w:color="auto"/>
            </w:tcBorders>
          </w:tcPr>
          <w:p w:rsidR="00AB7A75" w:rsidRPr="00AB7A75" w:rsidRDefault="00AB7A75" w:rsidP="00F04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A75">
              <w:rPr>
                <w:rFonts w:ascii="Times New Roman" w:hAnsi="Times New Roman" w:cs="Times New Roman"/>
                <w:sz w:val="28"/>
                <w:szCs w:val="28"/>
              </w:rPr>
              <w:t>До 5 мин.</w:t>
            </w:r>
          </w:p>
          <w:p w:rsidR="00AB7A75" w:rsidRPr="00AB7A75" w:rsidRDefault="00AB7A75" w:rsidP="00F04B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0" w:type="dxa"/>
            <w:tcBorders>
              <w:bottom w:val="single" w:sz="4" w:space="0" w:color="auto"/>
            </w:tcBorders>
          </w:tcPr>
          <w:p w:rsidR="00AB7A75" w:rsidRDefault="00AB7A75" w:rsidP="00944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A75">
              <w:rPr>
                <w:rFonts w:ascii="Times New Roman" w:hAnsi="Times New Roman" w:cs="Times New Roman"/>
                <w:sz w:val="28"/>
                <w:szCs w:val="28"/>
              </w:rPr>
              <w:t xml:space="preserve">Акт. зал, листы для </w:t>
            </w:r>
          </w:p>
          <w:p w:rsidR="00AB7A75" w:rsidRPr="00AB7A75" w:rsidRDefault="00AB7A75" w:rsidP="00944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A75">
              <w:rPr>
                <w:rFonts w:ascii="Times New Roman" w:hAnsi="Times New Roman" w:cs="Times New Roman"/>
                <w:sz w:val="28"/>
                <w:szCs w:val="28"/>
              </w:rPr>
              <w:t>рефлексии</w:t>
            </w:r>
          </w:p>
        </w:tc>
      </w:tr>
      <w:tr w:rsidR="00AB7A75" w:rsidRPr="00AB7A75" w:rsidTr="00AB7A75">
        <w:trPr>
          <w:trHeight w:val="720"/>
        </w:trPr>
        <w:tc>
          <w:tcPr>
            <w:tcW w:w="810" w:type="dxa"/>
            <w:vMerge/>
          </w:tcPr>
          <w:p w:rsidR="00AB7A75" w:rsidRPr="00AB7A75" w:rsidRDefault="00AB7A75" w:rsidP="00944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  <w:vMerge/>
          </w:tcPr>
          <w:p w:rsidR="00AB7A75" w:rsidRPr="00AB7A75" w:rsidRDefault="00AB7A75" w:rsidP="003E5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AB7A75" w:rsidRPr="00AB7A75" w:rsidRDefault="00AB7A75" w:rsidP="00191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3.3 </w:t>
            </w:r>
            <w:r w:rsidRPr="00AB7A75">
              <w:rPr>
                <w:rFonts w:ascii="Times New Roman" w:hAnsi="Times New Roman" w:cs="Times New Roman"/>
                <w:sz w:val="28"/>
                <w:szCs w:val="28"/>
              </w:rPr>
              <w:t>Рефлексия (содержательная)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AB7A75" w:rsidRPr="00AB7A75" w:rsidRDefault="00AB7A75" w:rsidP="00944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A75">
              <w:rPr>
                <w:rFonts w:ascii="Times New Roman" w:hAnsi="Times New Roman" w:cs="Times New Roman"/>
                <w:sz w:val="28"/>
                <w:szCs w:val="28"/>
              </w:rPr>
              <w:t>Кл. руководители</w:t>
            </w:r>
          </w:p>
        </w:tc>
        <w:tc>
          <w:tcPr>
            <w:tcW w:w="1731" w:type="dxa"/>
            <w:tcBorders>
              <w:top w:val="single" w:sz="4" w:space="0" w:color="auto"/>
            </w:tcBorders>
          </w:tcPr>
          <w:p w:rsidR="00AB7A75" w:rsidRPr="00AB7A75" w:rsidRDefault="00AB7A75" w:rsidP="00F04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A75">
              <w:rPr>
                <w:rFonts w:ascii="Times New Roman" w:hAnsi="Times New Roman" w:cs="Times New Roman"/>
                <w:sz w:val="28"/>
                <w:szCs w:val="28"/>
              </w:rPr>
              <w:t>Время не ограничено</w:t>
            </w:r>
          </w:p>
        </w:tc>
        <w:tc>
          <w:tcPr>
            <w:tcW w:w="3230" w:type="dxa"/>
            <w:tcBorders>
              <w:top w:val="single" w:sz="4" w:space="0" w:color="auto"/>
            </w:tcBorders>
          </w:tcPr>
          <w:p w:rsidR="00AB7A75" w:rsidRPr="00AB7A75" w:rsidRDefault="00AB7A75" w:rsidP="00944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A75">
              <w:rPr>
                <w:rFonts w:ascii="Times New Roman" w:hAnsi="Times New Roman" w:cs="Times New Roman"/>
                <w:sz w:val="28"/>
                <w:szCs w:val="28"/>
              </w:rPr>
              <w:t>В классах после события</w:t>
            </w:r>
          </w:p>
        </w:tc>
      </w:tr>
    </w:tbl>
    <w:p w:rsidR="00462CC4" w:rsidRPr="00AB7A75" w:rsidRDefault="00D35DF2" w:rsidP="00462CC4">
      <w:pPr>
        <w:pStyle w:val="a4"/>
        <w:ind w:left="1440"/>
        <w:rPr>
          <w:rFonts w:ascii="Times New Roman" w:hAnsi="Times New Roman" w:cs="Times New Roman"/>
          <w:sz w:val="28"/>
          <w:szCs w:val="28"/>
        </w:rPr>
      </w:pPr>
      <w:r w:rsidRPr="00AB7A75">
        <w:rPr>
          <w:rFonts w:ascii="Times New Roman" w:hAnsi="Times New Roman" w:cs="Times New Roman"/>
          <w:sz w:val="28"/>
          <w:szCs w:val="28"/>
        </w:rPr>
        <w:t xml:space="preserve">Во время работы проектного </w:t>
      </w:r>
      <w:proofErr w:type="gramStart"/>
      <w:r w:rsidRPr="00AB7A75">
        <w:rPr>
          <w:rFonts w:ascii="Times New Roman" w:hAnsi="Times New Roman" w:cs="Times New Roman"/>
          <w:sz w:val="28"/>
          <w:szCs w:val="28"/>
        </w:rPr>
        <w:t xml:space="preserve">офиса </w:t>
      </w:r>
      <w:r w:rsidR="00631B93" w:rsidRPr="00AB7A7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="00631B93" w:rsidRPr="00AB7A75">
        <w:rPr>
          <w:rFonts w:ascii="Times New Roman" w:hAnsi="Times New Roman" w:cs="Times New Roman"/>
          <w:sz w:val="28"/>
          <w:szCs w:val="28"/>
        </w:rPr>
        <w:t xml:space="preserve">ПО) </w:t>
      </w:r>
      <w:r w:rsidR="00417477" w:rsidRPr="00AB7A75">
        <w:rPr>
          <w:rFonts w:ascii="Times New Roman" w:hAnsi="Times New Roman" w:cs="Times New Roman"/>
          <w:sz w:val="28"/>
          <w:szCs w:val="28"/>
        </w:rPr>
        <w:t xml:space="preserve"> </w:t>
      </w:r>
      <w:r w:rsidRPr="00AB7A75">
        <w:rPr>
          <w:rFonts w:ascii="Times New Roman" w:hAnsi="Times New Roman" w:cs="Times New Roman"/>
          <w:sz w:val="28"/>
          <w:szCs w:val="28"/>
        </w:rPr>
        <w:t>свободн</w:t>
      </w:r>
      <w:r w:rsidR="00631B93" w:rsidRPr="00AB7A75">
        <w:rPr>
          <w:rFonts w:ascii="Times New Roman" w:hAnsi="Times New Roman" w:cs="Times New Roman"/>
          <w:sz w:val="28"/>
          <w:szCs w:val="28"/>
        </w:rPr>
        <w:t>ые дети занимаются в мастерских Деда Мороза:</w:t>
      </w:r>
    </w:p>
    <w:p w:rsidR="00631B93" w:rsidRPr="00AB7A75" w:rsidRDefault="00631B93" w:rsidP="00631B93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AB7A75">
        <w:rPr>
          <w:rFonts w:ascii="Times New Roman" w:hAnsi="Times New Roman" w:cs="Times New Roman"/>
          <w:sz w:val="28"/>
          <w:szCs w:val="28"/>
        </w:rPr>
        <w:t>Изготовление снежинок Самарина Е. А.</w:t>
      </w:r>
    </w:p>
    <w:p w:rsidR="00631B93" w:rsidRPr="00AB7A75" w:rsidRDefault="00631B93" w:rsidP="00631B93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AB7A75">
        <w:rPr>
          <w:rFonts w:ascii="Times New Roman" w:hAnsi="Times New Roman" w:cs="Times New Roman"/>
          <w:sz w:val="28"/>
          <w:szCs w:val="28"/>
        </w:rPr>
        <w:t>Изготовление масок Шестакова С. Н.</w:t>
      </w:r>
    </w:p>
    <w:p w:rsidR="00631B93" w:rsidRPr="00AB7A75" w:rsidRDefault="00631B93" w:rsidP="00631B93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AB7A75">
        <w:rPr>
          <w:rFonts w:ascii="Times New Roman" w:hAnsi="Times New Roman" w:cs="Times New Roman"/>
          <w:sz w:val="28"/>
          <w:szCs w:val="28"/>
        </w:rPr>
        <w:t>Изготовление гирлянд Богданова И. В.</w:t>
      </w:r>
    </w:p>
    <w:p w:rsidR="00631B93" w:rsidRPr="00AB7A75" w:rsidRDefault="00864D95" w:rsidP="00631B93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AB7A75">
        <w:rPr>
          <w:rFonts w:ascii="Times New Roman" w:hAnsi="Times New Roman" w:cs="Times New Roman"/>
          <w:sz w:val="28"/>
          <w:szCs w:val="28"/>
        </w:rPr>
        <w:t xml:space="preserve">Изготовление снеговиков </w:t>
      </w:r>
      <w:r w:rsidR="007029D9" w:rsidRPr="00AB7A75">
        <w:rPr>
          <w:rFonts w:ascii="Times New Roman" w:hAnsi="Times New Roman" w:cs="Times New Roman"/>
          <w:sz w:val="28"/>
          <w:szCs w:val="28"/>
        </w:rPr>
        <w:t xml:space="preserve"> Мякишева О. В.</w:t>
      </w:r>
    </w:p>
    <w:p w:rsidR="00631B93" w:rsidRPr="00AB7A75" w:rsidRDefault="00631B93" w:rsidP="00462CC4">
      <w:pPr>
        <w:pStyle w:val="a4"/>
        <w:ind w:left="1440"/>
        <w:rPr>
          <w:rFonts w:ascii="Times New Roman" w:hAnsi="Times New Roman" w:cs="Times New Roman"/>
          <w:sz w:val="28"/>
          <w:szCs w:val="28"/>
        </w:rPr>
      </w:pPr>
    </w:p>
    <w:p w:rsidR="00AB7A75" w:rsidRPr="00AB7A75" w:rsidRDefault="00AB7A75" w:rsidP="00462CC4">
      <w:pPr>
        <w:pStyle w:val="a4"/>
        <w:ind w:left="1440"/>
        <w:rPr>
          <w:rFonts w:ascii="Times New Roman" w:hAnsi="Times New Roman" w:cs="Times New Roman"/>
          <w:sz w:val="28"/>
          <w:szCs w:val="28"/>
        </w:rPr>
      </w:pPr>
    </w:p>
    <w:sectPr w:rsidR="00AB7A75" w:rsidRPr="00AB7A75" w:rsidSect="00417477">
      <w:pgSz w:w="16838" w:h="11906" w:orient="landscape"/>
      <w:pgMar w:top="426" w:right="678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AB36BA"/>
    <w:multiLevelType w:val="multilevel"/>
    <w:tmpl w:val="5D10AD00"/>
    <w:lvl w:ilvl="0">
      <w:start w:val="11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">
    <w:nsid w:val="143A1D51"/>
    <w:multiLevelType w:val="hybridMultilevel"/>
    <w:tmpl w:val="D0247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5F1DCE"/>
    <w:multiLevelType w:val="hybridMultilevel"/>
    <w:tmpl w:val="40207584"/>
    <w:lvl w:ilvl="0" w:tplc="B6824B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2D44EC"/>
    <w:multiLevelType w:val="multilevel"/>
    <w:tmpl w:val="971226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9552E7B"/>
    <w:multiLevelType w:val="multilevel"/>
    <w:tmpl w:val="9EC688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76401D9"/>
    <w:multiLevelType w:val="hybridMultilevel"/>
    <w:tmpl w:val="3028D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1D4A6A"/>
    <w:multiLevelType w:val="hybridMultilevel"/>
    <w:tmpl w:val="19F649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4D43D1A"/>
    <w:multiLevelType w:val="hybridMultilevel"/>
    <w:tmpl w:val="3028D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C735DA"/>
    <w:multiLevelType w:val="multilevel"/>
    <w:tmpl w:val="556C7BD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32" w:hanging="2160"/>
      </w:pPr>
      <w:rPr>
        <w:rFonts w:hint="default"/>
      </w:rPr>
    </w:lvl>
  </w:abstractNum>
  <w:abstractNum w:abstractNumId="9">
    <w:nsid w:val="7EED2A22"/>
    <w:multiLevelType w:val="hybridMultilevel"/>
    <w:tmpl w:val="17D6E7B2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0"/>
  </w:num>
  <w:num w:numId="8">
    <w:abstractNumId w:val="4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42516"/>
    <w:rsid w:val="00021581"/>
    <w:rsid w:val="0007375C"/>
    <w:rsid w:val="00123352"/>
    <w:rsid w:val="001252C7"/>
    <w:rsid w:val="00157EF0"/>
    <w:rsid w:val="001746CF"/>
    <w:rsid w:val="00191D38"/>
    <w:rsid w:val="001A1C49"/>
    <w:rsid w:val="00204DAD"/>
    <w:rsid w:val="002178F7"/>
    <w:rsid w:val="00270B58"/>
    <w:rsid w:val="00274D5E"/>
    <w:rsid w:val="002835F7"/>
    <w:rsid w:val="00340134"/>
    <w:rsid w:val="00356537"/>
    <w:rsid w:val="003A1A6D"/>
    <w:rsid w:val="003B3E81"/>
    <w:rsid w:val="003E560D"/>
    <w:rsid w:val="003F0200"/>
    <w:rsid w:val="00417477"/>
    <w:rsid w:val="00462845"/>
    <w:rsid w:val="00462CC4"/>
    <w:rsid w:val="00472CC4"/>
    <w:rsid w:val="004E39A9"/>
    <w:rsid w:val="005678DC"/>
    <w:rsid w:val="00631B93"/>
    <w:rsid w:val="00645A5D"/>
    <w:rsid w:val="00657C01"/>
    <w:rsid w:val="00685079"/>
    <w:rsid w:val="00687390"/>
    <w:rsid w:val="007029D9"/>
    <w:rsid w:val="00724FF5"/>
    <w:rsid w:val="007960AB"/>
    <w:rsid w:val="008105A4"/>
    <w:rsid w:val="008225E7"/>
    <w:rsid w:val="00864D95"/>
    <w:rsid w:val="00891A8F"/>
    <w:rsid w:val="008950F0"/>
    <w:rsid w:val="008B3CD1"/>
    <w:rsid w:val="008C5F0C"/>
    <w:rsid w:val="008E4B15"/>
    <w:rsid w:val="008F00E4"/>
    <w:rsid w:val="008F07A7"/>
    <w:rsid w:val="00913CA3"/>
    <w:rsid w:val="00924E95"/>
    <w:rsid w:val="009441A6"/>
    <w:rsid w:val="009A5668"/>
    <w:rsid w:val="00A47ACB"/>
    <w:rsid w:val="00AB7A75"/>
    <w:rsid w:val="00B14105"/>
    <w:rsid w:val="00BA39C9"/>
    <w:rsid w:val="00C12C22"/>
    <w:rsid w:val="00C85B20"/>
    <w:rsid w:val="00CD1137"/>
    <w:rsid w:val="00D222B0"/>
    <w:rsid w:val="00D35DF2"/>
    <w:rsid w:val="00D9232A"/>
    <w:rsid w:val="00DD5538"/>
    <w:rsid w:val="00DF7B2E"/>
    <w:rsid w:val="00E42516"/>
    <w:rsid w:val="00E50722"/>
    <w:rsid w:val="00E951F4"/>
    <w:rsid w:val="00EA51A6"/>
    <w:rsid w:val="00EB4F43"/>
    <w:rsid w:val="00EC5D33"/>
    <w:rsid w:val="00ED4F5F"/>
    <w:rsid w:val="00F04BE7"/>
    <w:rsid w:val="00FC681E"/>
    <w:rsid w:val="00FE3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1FB817-F064-43BD-A186-C35A938DB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1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5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42516"/>
    <w:pPr>
      <w:ind w:left="720"/>
      <w:contextualSpacing/>
    </w:pPr>
  </w:style>
  <w:style w:type="paragraph" w:styleId="a5">
    <w:name w:val="No Spacing"/>
    <w:uiPriority w:val="1"/>
    <w:qFormat/>
    <w:rsid w:val="00462CC4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СОШ №2</Company>
  <LinksUpToDate>false</LinksUpToDate>
  <CharactersWithSpaces>2950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2</dc:creator>
  <cp:keywords/>
  <dc:description/>
  <cp:lastModifiedBy>Учитель</cp:lastModifiedBy>
  <cp:revision>42</cp:revision>
  <cp:lastPrinted>2015-12-04T11:47:00Z</cp:lastPrinted>
  <dcterms:created xsi:type="dcterms:W3CDTF">2015-10-06T08:50:00Z</dcterms:created>
  <dcterms:modified xsi:type="dcterms:W3CDTF">2016-06-27T08:55:00Z</dcterms:modified>
</cp:coreProperties>
</file>